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5F" w:rsidRPr="00F30E8E" w:rsidRDefault="005745D5" w:rsidP="00F30E8E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30E8E">
        <w:rPr>
          <w:rFonts w:ascii="Times New Roman" w:hAnsi="Times New Roman" w:cs="Times New Roman"/>
          <w:color w:val="000000"/>
        </w:rPr>
        <w:t>Приложение 1 к Протоколу №2</w:t>
      </w:r>
    </w:p>
    <w:p w:rsidR="00E46B5F" w:rsidRPr="00F30E8E" w:rsidRDefault="00E46B5F" w:rsidP="00F30E8E">
      <w:pPr>
        <w:pStyle w:val="1"/>
        <w:shd w:val="clear" w:color="auto" w:fill="auto"/>
        <w:spacing w:before="0" w:after="0" w:line="240" w:lineRule="auto"/>
        <w:ind w:right="23"/>
        <w:jc w:val="right"/>
        <w:rPr>
          <w:spacing w:val="0"/>
          <w:sz w:val="22"/>
          <w:szCs w:val="22"/>
        </w:rPr>
      </w:pPr>
      <w:r w:rsidRPr="00F30E8E">
        <w:rPr>
          <w:spacing w:val="0"/>
          <w:sz w:val="22"/>
          <w:szCs w:val="22"/>
        </w:rPr>
        <w:t xml:space="preserve">заседания межведомственной рабочей группы </w:t>
      </w:r>
    </w:p>
    <w:p w:rsidR="00E46B5F" w:rsidRPr="00F30E8E" w:rsidRDefault="00E46B5F" w:rsidP="00F30E8E">
      <w:pPr>
        <w:pStyle w:val="1"/>
        <w:shd w:val="clear" w:color="auto" w:fill="auto"/>
        <w:spacing w:before="0" w:after="0" w:line="240" w:lineRule="auto"/>
        <w:ind w:right="23"/>
        <w:jc w:val="right"/>
        <w:rPr>
          <w:b/>
          <w:spacing w:val="0"/>
          <w:sz w:val="22"/>
          <w:szCs w:val="22"/>
        </w:rPr>
      </w:pPr>
      <w:r w:rsidRPr="00F30E8E">
        <w:rPr>
          <w:spacing w:val="0"/>
          <w:sz w:val="22"/>
          <w:szCs w:val="22"/>
        </w:rPr>
        <w:t xml:space="preserve">по вопросам создания </w:t>
      </w:r>
      <w:r w:rsidRPr="00F30E8E">
        <w:rPr>
          <w:b/>
          <w:spacing w:val="0"/>
          <w:sz w:val="22"/>
          <w:szCs w:val="22"/>
        </w:rPr>
        <w:t xml:space="preserve">ЕГИССО </w:t>
      </w:r>
    </w:p>
    <w:p w:rsidR="00E46B5F" w:rsidRPr="00F30E8E" w:rsidRDefault="00E46B5F" w:rsidP="00F30E8E">
      <w:pPr>
        <w:pStyle w:val="1"/>
        <w:shd w:val="clear" w:color="auto" w:fill="auto"/>
        <w:spacing w:before="0" w:after="0" w:line="240" w:lineRule="auto"/>
        <w:ind w:right="23"/>
        <w:jc w:val="right"/>
        <w:rPr>
          <w:spacing w:val="0"/>
          <w:sz w:val="22"/>
          <w:szCs w:val="22"/>
        </w:rPr>
      </w:pPr>
      <w:r w:rsidRPr="00F30E8E">
        <w:rPr>
          <w:spacing w:val="0"/>
          <w:sz w:val="22"/>
          <w:szCs w:val="22"/>
        </w:rPr>
        <w:t>Свердловской области</w:t>
      </w:r>
    </w:p>
    <w:p w:rsidR="005745D5" w:rsidRDefault="005745D5" w:rsidP="005745D5">
      <w:pPr>
        <w:pStyle w:val="af1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выполненных методологических мероприятий</w:t>
      </w:r>
    </w:p>
    <w:p w:rsidR="005745D5" w:rsidRDefault="005745D5" w:rsidP="005745D5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"/>
        <w:gridCol w:w="5895"/>
        <w:gridCol w:w="2268"/>
        <w:gridCol w:w="2410"/>
        <w:gridCol w:w="3992"/>
      </w:tblGrid>
      <w:tr w:rsidR="005745D5" w:rsidRPr="005523E1" w:rsidTr="00030FA3">
        <w:tc>
          <w:tcPr>
            <w:tcW w:w="484" w:type="dxa"/>
          </w:tcPr>
          <w:p w:rsidR="005745D5" w:rsidRPr="005523E1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95" w:type="dxa"/>
          </w:tcPr>
          <w:p w:rsidR="005745D5" w:rsidRPr="005523E1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745D5" w:rsidRPr="005523E1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E1"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410" w:type="dxa"/>
          </w:tcPr>
          <w:p w:rsidR="005745D5" w:rsidRPr="005523E1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E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992" w:type="dxa"/>
          </w:tcPr>
          <w:p w:rsidR="005745D5" w:rsidRPr="005523E1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E1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5745D5" w:rsidRPr="005523E1" w:rsidTr="00030FA3">
        <w:tc>
          <w:tcPr>
            <w:tcW w:w="484" w:type="dxa"/>
          </w:tcPr>
          <w:p w:rsidR="005745D5" w:rsidRPr="005523E1" w:rsidRDefault="005745D5" w:rsidP="005745D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23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95" w:type="dxa"/>
          </w:tcPr>
          <w:p w:rsidR="005745D5" w:rsidRPr="00D97A5B" w:rsidRDefault="005745D5" w:rsidP="005745D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A5B">
              <w:rPr>
                <w:rFonts w:ascii="Times New Roman" w:hAnsi="Times New Roman"/>
                <w:sz w:val="24"/>
                <w:szCs w:val="24"/>
              </w:rPr>
              <w:t xml:space="preserve">Актуализирован перечень мер социальной поддержки, предоставляемых в денежном и натуральном видах </w:t>
            </w:r>
          </w:p>
        </w:tc>
        <w:tc>
          <w:tcPr>
            <w:tcW w:w="2268" w:type="dxa"/>
          </w:tcPr>
          <w:p w:rsidR="005745D5" w:rsidRPr="00287703" w:rsidRDefault="005745D5" w:rsidP="005745D5">
            <w:pPr>
              <w:pStyle w:val="af1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5D5" w:rsidRPr="00287703" w:rsidRDefault="005745D5" w:rsidP="005745D5">
            <w:pPr>
              <w:pStyle w:val="af1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2" w:type="dxa"/>
          </w:tcPr>
          <w:p w:rsidR="005745D5" w:rsidRPr="00287703" w:rsidRDefault="005745D5" w:rsidP="005745D5">
            <w:pPr>
              <w:pStyle w:val="af1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45D5" w:rsidRPr="005523E1" w:rsidTr="00030FA3">
        <w:tc>
          <w:tcPr>
            <w:tcW w:w="484" w:type="dxa"/>
          </w:tcPr>
          <w:p w:rsidR="005745D5" w:rsidRPr="005523E1" w:rsidRDefault="005745D5" w:rsidP="005745D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23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95" w:type="dxa"/>
          </w:tcPr>
          <w:p w:rsidR="005745D5" w:rsidRPr="00D97A5B" w:rsidRDefault="005745D5" w:rsidP="005745D5">
            <w:pPr>
              <w:rPr>
                <w:rFonts w:ascii="Times New Roman" w:hAnsi="Times New Roman"/>
                <w:sz w:val="24"/>
                <w:szCs w:val="24"/>
              </w:rPr>
            </w:pPr>
            <w:r w:rsidRPr="00D97A5B">
              <w:rPr>
                <w:rFonts w:ascii="Times New Roman" w:hAnsi="Times New Roman"/>
                <w:sz w:val="24"/>
                <w:szCs w:val="24"/>
              </w:rPr>
              <w:t xml:space="preserve">Проанализирован Классификатор мер социальной защиты, сформированный в Единой государственной системы социального обеспечения </w:t>
            </w:r>
          </w:p>
        </w:tc>
        <w:tc>
          <w:tcPr>
            <w:tcW w:w="2268" w:type="dxa"/>
          </w:tcPr>
          <w:p w:rsidR="005745D5" w:rsidRPr="00287703" w:rsidRDefault="005745D5" w:rsidP="005745D5">
            <w:pPr>
              <w:pStyle w:val="af1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5D5" w:rsidRPr="00287703" w:rsidRDefault="005745D5" w:rsidP="005745D5">
            <w:pPr>
              <w:pStyle w:val="af1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2" w:type="dxa"/>
          </w:tcPr>
          <w:p w:rsidR="005745D5" w:rsidRPr="00287703" w:rsidRDefault="005745D5" w:rsidP="005745D5">
            <w:pPr>
              <w:pStyle w:val="af1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45D5" w:rsidRPr="005523E1" w:rsidTr="00030FA3">
        <w:tc>
          <w:tcPr>
            <w:tcW w:w="484" w:type="dxa"/>
          </w:tcPr>
          <w:p w:rsidR="005745D5" w:rsidRPr="005523E1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95" w:type="dxa"/>
          </w:tcPr>
          <w:p w:rsidR="005745D5" w:rsidRPr="00D97A5B" w:rsidRDefault="005745D5" w:rsidP="005745D5">
            <w:pPr>
              <w:rPr>
                <w:rFonts w:ascii="Times New Roman" w:hAnsi="Times New Roman"/>
                <w:sz w:val="24"/>
                <w:szCs w:val="24"/>
              </w:rPr>
            </w:pPr>
            <w:r w:rsidRPr="00D97A5B">
              <w:rPr>
                <w:rFonts w:ascii="Times New Roman" w:hAnsi="Times New Roman"/>
                <w:sz w:val="24"/>
                <w:szCs w:val="24"/>
              </w:rPr>
              <w:t>Осуществлен мониторинг необходимости внесения изменения в муниципальные правовые акты с целью включения в Единую государственную информационную систему социального обеспечения данных о предоставляемых мерах социальной поддержки в муниципальном образовании</w:t>
            </w:r>
          </w:p>
        </w:tc>
        <w:tc>
          <w:tcPr>
            <w:tcW w:w="2268" w:type="dxa"/>
          </w:tcPr>
          <w:p w:rsidR="005745D5" w:rsidRPr="00287703" w:rsidRDefault="005745D5" w:rsidP="005745D5">
            <w:pPr>
              <w:pStyle w:val="af1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5D5" w:rsidRPr="00287703" w:rsidRDefault="005745D5" w:rsidP="005745D5">
            <w:pPr>
              <w:pStyle w:val="af1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2" w:type="dxa"/>
          </w:tcPr>
          <w:p w:rsidR="005745D5" w:rsidRPr="00287703" w:rsidRDefault="005745D5" w:rsidP="005745D5">
            <w:pPr>
              <w:pStyle w:val="af1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45D5" w:rsidRPr="005523E1" w:rsidTr="00030FA3">
        <w:tc>
          <w:tcPr>
            <w:tcW w:w="484" w:type="dxa"/>
          </w:tcPr>
          <w:p w:rsidR="005745D5" w:rsidRPr="005523E1" w:rsidRDefault="005745D5" w:rsidP="005745D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95" w:type="dxa"/>
          </w:tcPr>
          <w:p w:rsidR="005745D5" w:rsidRPr="005523E1" w:rsidRDefault="005745D5" w:rsidP="00574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5D5" w:rsidRPr="005523E1" w:rsidRDefault="005745D5" w:rsidP="005745D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5D5" w:rsidRPr="005523E1" w:rsidRDefault="005745D5" w:rsidP="005745D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5745D5" w:rsidRPr="005523E1" w:rsidRDefault="005745D5" w:rsidP="005745D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5D5" w:rsidRDefault="005745D5" w:rsidP="005745D5">
      <w:pPr>
        <w:pStyle w:val="af1"/>
        <w:rPr>
          <w:rFonts w:ascii="Times New Roman" w:hAnsi="Times New Roman"/>
          <w:sz w:val="28"/>
          <w:szCs w:val="28"/>
        </w:rPr>
      </w:pPr>
    </w:p>
    <w:p w:rsidR="005745D5" w:rsidRDefault="005745D5" w:rsidP="005745D5">
      <w:pPr>
        <w:pStyle w:val="af1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выполненных технических мероприятий</w:t>
      </w:r>
    </w:p>
    <w:p w:rsidR="005745D5" w:rsidRDefault="005745D5" w:rsidP="005745D5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484"/>
        <w:gridCol w:w="4620"/>
        <w:gridCol w:w="2409"/>
        <w:gridCol w:w="2268"/>
        <w:gridCol w:w="5245"/>
      </w:tblGrid>
      <w:tr w:rsidR="005745D5" w:rsidRPr="00DC62E9" w:rsidTr="005745D5">
        <w:tc>
          <w:tcPr>
            <w:tcW w:w="484" w:type="dxa"/>
          </w:tcPr>
          <w:p w:rsidR="005745D5" w:rsidRPr="00DC62E9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0" w:type="dxa"/>
          </w:tcPr>
          <w:p w:rsidR="005745D5" w:rsidRPr="00DC62E9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5745D5" w:rsidRPr="00DC62E9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E9"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268" w:type="dxa"/>
          </w:tcPr>
          <w:p w:rsidR="005745D5" w:rsidRPr="00DC62E9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E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5245" w:type="dxa"/>
          </w:tcPr>
          <w:p w:rsidR="005745D5" w:rsidRPr="00DC62E9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E9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5745D5" w:rsidRPr="00DC62E9" w:rsidTr="005745D5">
        <w:tc>
          <w:tcPr>
            <w:tcW w:w="484" w:type="dxa"/>
          </w:tcPr>
          <w:p w:rsidR="005745D5" w:rsidRPr="00DC62E9" w:rsidRDefault="005745D5" w:rsidP="0057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5745D5" w:rsidRPr="00DC62E9" w:rsidRDefault="005745D5" w:rsidP="00574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Осуществлена п</w:t>
            </w:r>
            <w:r w:rsidRPr="00A37609">
              <w:rPr>
                <w:rFonts w:ascii="Times New Roman" w:hAnsi="Times New Roman"/>
                <w:sz w:val="24"/>
                <w:szCs w:val="24"/>
              </w:rPr>
              <w:t>одготовка баз данных для выгрузки информации в ЕГИССО</w:t>
            </w:r>
          </w:p>
        </w:tc>
        <w:tc>
          <w:tcPr>
            <w:tcW w:w="2409" w:type="dxa"/>
          </w:tcPr>
          <w:p w:rsidR="005745D5" w:rsidRPr="00DC62E9" w:rsidRDefault="005745D5" w:rsidP="00574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5D5" w:rsidRPr="00DC62E9" w:rsidRDefault="005745D5" w:rsidP="00574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45D5" w:rsidRPr="00DC62E9" w:rsidRDefault="005745D5" w:rsidP="00574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D5" w:rsidRPr="00DC62E9" w:rsidTr="005745D5">
        <w:tc>
          <w:tcPr>
            <w:tcW w:w="484" w:type="dxa"/>
          </w:tcPr>
          <w:p w:rsidR="005745D5" w:rsidRPr="00DC62E9" w:rsidRDefault="005745D5" w:rsidP="0057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5745D5" w:rsidRDefault="005745D5" w:rsidP="00574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5D5" w:rsidRDefault="005745D5" w:rsidP="00574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5D5" w:rsidRDefault="005745D5" w:rsidP="00574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45D5" w:rsidRPr="005E11B4" w:rsidRDefault="005745D5" w:rsidP="00574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FA3" w:rsidRDefault="00030FA3" w:rsidP="00030FA3">
      <w:pPr>
        <w:pStyle w:val="a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45D5" w:rsidRDefault="005745D5" w:rsidP="005745D5">
      <w:pPr>
        <w:pStyle w:val="af1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проблемы и риски</w:t>
      </w:r>
    </w:p>
    <w:p w:rsidR="005745D5" w:rsidRDefault="005745D5" w:rsidP="005745D5">
      <w:pPr>
        <w:pStyle w:val="af1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484"/>
        <w:gridCol w:w="3627"/>
        <w:gridCol w:w="10915"/>
      </w:tblGrid>
      <w:tr w:rsidR="005745D5" w:rsidRPr="00696490" w:rsidTr="005745D5">
        <w:tc>
          <w:tcPr>
            <w:tcW w:w="484" w:type="dxa"/>
          </w:tcPr>
          <w:p w:rsidR="005745D5" w:rsidRPr="00696490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5745D5" w:rsidRPr="00696490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90">
              <w:rPr>
                <w:rFonts w:ascii="Times New Roman" w:hAnsi="Times New Roman"/>
                <w:sz w:val="24"/>
                <w:szCs w:val="24"/>
              </w:rPr>
              <w:t>Наименование проблемы/риска</w:t>
            </w:r>
          </w:p>
        </w:tc>
        <w:tc>
          <w:tcPr>
            <w:tcW w:w="10915" w:type="dxa"/>
          </w:tcPr>
          <w:p w:rsidR="005745D5" w:rsidRPr="00696490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90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5745D5" w:rsidRPr="00696490" w:rsidTr="005745D5">
        <w:tc>
          <w:tcPr>
            <w:tcW w:w="484" w:type="dxa"/>
          </w:tcPr>
          <w:p w:rsidR="005745D5" w:rsidRPr="00696490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5745D5" w:rsidRDefault="005745D5" w:rsidP="005745D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90">
              <w:rPr>
                <w:rFonts w:ascii="Times New Roman" w:hAnsi="Times New Roman"/>
                <w:sz w:val="24"/>
                <w:szCs w:val="24"/>
              </w:rPr>
              <w:t>Некорректная информация в Классификаторе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45D5" w:rsidRPr="00696490" w:rsidRDefault="005745D5" w:rsidP="005745D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5745D5" w:rsidRPr="00696490" w:rsidRDefault="005745D5" w:rsidP="005745D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D5" w:rsidRPr="00696490" w:rsidTr="005745D5">
        <w:tc>
          <w:tcPr>
            <w:tcW w:w="484" w:type="dxa"/>
          </w:tcPr>
          <w:p w:rsidR="005745D5" w:rsidRPr="00696490" w:rsidRDefault="005745D5" w:rsidP="005745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7" w:type="dxa"/>
          </w:tcPr>
          <w:p w:rsidR="005745D5" w:rsidRPr="00696490" w:rsidRDefault="005745D5" w:rsidP="005745D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5745D5" w:rsidRPr="00696490" w:rsidRDefault="005745D5" w:rsidP="005745D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8EC" w:rsidRPr="002A5E7C" w:rsidRDefault="00D338EC" w:rsidP="00D14B7A">
      <w:pPr>
        <w:pStyle w:val="1"/>
        <w:shd w:val="clear" w:color="auto" w:fill="auto"/>
        <w:spacing w:before="0" w:after="0" w:line="235" w:lineRule="exact"/>
        <w:ind w:right="23"/>
        <w:rPr>
          <w:color w:val="000000"/>
          <w:sz w:val="24"/>
          <w:szCs w:val="24"/>
        </w:rPr>
      </w:pPr>
    </w:p>
    <w:sectPr w:rsidR="00D338EC" w:rsidRPr="002A5E7C" w:rsidSect="00616345">
      <w:headerReference w:type="default" r:id="rId9"/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49" w:rsidRDefault="00644849" w:rsidP="00A53F62">
      <w:pPr>
        <w:spacing w:after="0" w:line="240" w:lineRule="auto"/>
      </w:pPr>
      <w:r>
        <w:separator/>
      </w:r>
    </w:p>
  </w:endnote>
  <w:endnote w:type="continuationSeparator" w:id="0">
    <w:p w:rsidR="00644849" w:rsidRDefault="00644849" w:rsidP="00A5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49" w:rsidRDefault="00644849" w:rsidP="00A53F62">
      <w:pPr>
        <w:spacing w:after="0" w:line="240" w:lineRule="auto"/>
      </w:pPr>
      <w:r>
        <w:separator/>
      </w:r>
    </w:p>
  </w:footnote>
  <w:footnote w:type="continuationSeparator" w:id="0">
    <w:p w:rsidR="00644849" w:rsidRDefault="00644849" w:rsidP="00A5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275556"/>
      <w:docPartObj>
        <w:docPartGallery w:val="Page Numbers (Top of Page)"/>
        <w:docPartUnique/>
      </w:docPartObj>
    </w:sdtPr>
    <w:sdtEndPr/>
    <w:sdtContent>
      <w:p w:rsidR="00E766D0" w:rsidRDefault="00E766D0" w:rsidP="00A53F6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34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492"/>
    <w:multiLevelType w:val="multilevel"/>
    <w:tmpl w:val="E64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A7C9D"/>
    <w:multiLevelType w:val="multilevel"/>
    <w:tmpl w:val="ADDC7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6543E"/>
    <w:multiLevelType w:val="multilevel"/>
    <w:tmpl w:val="788AD9B4"/>
    <w:lvl w:ilvl="0">
      <w:start w:val="2017"/>
      <w:numFmt w:val="decimal"/>
      <w:lvlText w:val="21.08.%1-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85378"/>
    <w:multiLevelType w:val="multilevel"/>
    <w:tmpl w:val="EA508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56BB9"/>
    <w:multiLevelType w:val="hybridMultilevel"/>
    <w:tmpl w:val="A20AC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298D"/>
    <w:multiLevelType w:val="hybridMultilevel"/>
    <w:tmpl w:val="A20AC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3228"/>
    <w:multiLevelType w:val="multilevel"/>
    <w:tmpl w:val="B610F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E5F7F"/>
    <w:multiLevelType w:val="hybridMultilevel"/>
    <w:tmpl w:val="31A60882"/>
    <w:lvl w:ilvl="0" w:tplc="2BF23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DD5A31"/>
    <w:multiLevelType w:val="hybridMultilevel"/>
    <w:tmpl w:val="9112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174F12"/>
    <w:multiLevelType w:val="hybridMultilevel"/>
    <w:tmpl w:val="D3749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B6F031C"/>
    <w:multiLevelType w:val="hybridMultilevel"/>
    <w:tmpl w:val="276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8105B"/>
    <w:multiLevelType w:val="multilevel"/>
    <w:tmpl w:val="4394049E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7612D9"/>
    <w:multiLevelType w:val="hybridMultilevel"/>
    <w:tmpl w:val="91D88036"/>
    <w:lvl w:ilvl="0" w:tplc="23EEB5B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06584"/>
    <w:multiLevelType w:val="hybridMultilevel"/>
    <w:tmpl w:val="E9FE43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A653C"/>
    <w:multiLevelType w:val="hybridMultilevel"/>
    <w:tmpl w:val="CAFEEA5E"/>
    <w:lvl w:ilvl="0" w:tplc="51A2330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53216032"/>
    <w:multiLevelType w:val="multilevel"/>
    <w:tmpl w:val="7CC8A57C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87951"/>
    <w:multiLevelType w:val="multilevel"/>
    <w:tmpl w:val="10A841A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11600"/>
    <w:multiLevelType w:val="multilevel"/>
    <w:tmpl w:val="77BE1D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5E33A1"/>
    <w:multiLevelType w:val="multilevel"/>
    <w:tmpl w:val="E0E2BE3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A1878"/>
    <w:multiLevelType w:val="hybridMultilevel"/>
    <w:tmpl w:val="A20AC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27B9F"/>
    <w:multiLevelType w:val="multilevel"/>
    <w:tmpl w:val="3294C4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5417D0"/>
    <w:multiLevelType w:val="multilevel"/>
    <w:tmpl w:val="61660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BB292A"/>
    <w:multiLevelType w:val="hybridMultilevel"/>
    <w:tmpl w:val="195E7D0A"/>
    <w:lvl w:ilvl="0" w:tplc="4DAC0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6F09D0"/>
    <w:multiLevelType w:val="multilevel"/>
    <w:tmpl w:val="3522B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743D7"/>
    <w:multiLevelType w:val="hybridMultilevel"/>
    <w:tmpl w:val="195E7D0A"/>
    <w:lvl w:ilvl="0" w:tplc="4DAC0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FE33F7"/>
    <w:multiLevelType w:val="multilevel"/>
    <w:tmpl w:val="921E2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512973"/>
    <w:multiLevelType w:val="multilevel"/>
    <w:tmpl w:val="B7DE66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5"/>
  </w:num>
  <w:num w:numId="7">
    <w:abstractNumId w:val="24"/>
  </w:num>
  <w:num w:numId="8">
    <w:abstractNumId w:val="6"/>
  </w:num>
  <w:num w:numId="9">
    <w:abstractNumId w:val="17"/>
  </w:num>
  <w:num w:numId="10">
    <w:abstractNumId w:val="3"/>
  </w:num>
  <w:num w:numId="11">
    <w:abstractNumId w:val="25"/>
  </w:num>
  <w:num w:numId="12">
    <w:abstractNumId w:val="14"/>
  </w:num>
  <w:num w:numId="13">
    <w:abstractNumId w:val="1"/>
  </w:num>
  <w:num w:numId="14">
    <w:abstractNumId w:val="11"/>
  </w:num>
  <w:num w:numId="15">
    <w:abstractNumId w:val="21"/>
  </w:num>
  <w:num w:numId="16">
    <w:abstractNumId w:val="23"/>
  </w:num>
  <w:num w:numId="17">
    <w:abstractNumId w:val="0"/>
  </w:num>
  <w:num w:numId="18">
    <w:abstractNumId w:val="26"/>
  </w:num>
  <w:num w:numId="19">
    <w:abstractNumId w:val="5"/>
  </w:num>
  <w:num w:numId="20">
    <w:abstractNumId w:val="19"/>
  </w:num>
  <w:num w:numId="21">
    <w:abstractNumId w:val="4"/>
  </w:num>
  <w:num w:numId="22">
    <w:abstractNumId w:val="7"/>
  </w:num>
  <w:num w:numId="23">
    <w:abstractNumId w:val="10"/>
  </w:num>
  <w:num w:numId="24">
    <w:abstractNumId w:val="16"/>
  </w:num>
  <w:num w:numId="25">
    <w:abstractNumId w:val="2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4D"/>
    <w:rsid w:val="00003EE8"/>
    <w:rsid w:val="00004312"/>
    <w:rsid w:val="00030FA3"/>
    <w:rsid w:val="00064A5A"/>
    <w:rsid w:val="000B3CDC"/>
    <w:rsid w:val="000E66EB"/>
    <w:rsid w:val="00115F63"/>
    <w:rsid w:val="0014691F"/>
    <w:rsid w:val="001B44AE"/>
    <w:rsid w:val="001F51E2"/>
    <w:rsid w:val="00212DFF"/>
    <w:rsid w:val="00214A46"/>
    <w:rsid w:val="002178E2"/>
    <w:rsid w:val="00220821"/>
    <w:rsid w:val="00244F95"/>
    <w:rsid w:val="0025648F"/>
    <w:rsid w:val="00286CCA"/>
    <w:rsid w:val="002A5E7C"/>
    <w:rsid w:val="002E0ECB"/>
    <w:rsid w:val="00332C97"/>
    <w:rsid w:val="0034530A"/>
    <w:rsid w:val="00347D57"/>
    <w:rsid w:val="003A3035"/>
    <w:rsid w:val="003A5C8F"/>
    <w:rsid w:val="003E19EF"/>
    <w:rsid w:val="003F4972"/>
    <w:rsid w:val="003F7A33"/>
    <w:rsid w:val="004365FC"/>
    <w:rsid w:val="004664B9"/>
    <w:rsid w:val="0049760C"/>
    <w:rsid w:val="004A50F5"/>
    <w:rsid w:val="004D0013"/>
    <w:rsid w:val="004D023E"/>
    <w:rsid w:val="004E414D"/>
    <w:rsid w:val="0052669F"/>
    <w:rsid w:val="00554658"/>
    <w:rsid w:val="00563B91"/>
    <w:rsid w:val="005745D5"/>
    <w:rsid w:val="005D2D3C"/>
    <w:rsid w:val="005D695A"/>
    <w:rsid w:val="005E5294"/>
    <w:rsid w:val="005F1F1E"/>
    <w:rsid w:val="005F4A63"/>
    <w:rsid w:val="005F5F48"/>
    <w:rsid w:val="005F75CB"/>
    <w:rsid w:val="00616345"/>
    <w:rsid w:val="00630FB8"/>
    <w:rsid w:val="00637C3B"/>
    <w:rsid w:val="00644849"/>
    <w:rsid w:val="00673EA0"/>
    <w:rsid w:val="00680234"/>
    <w:rsid w:val="006B4FBD"/>
    <w:rsid w:val="006D1806"/>
    <w:rsid w:val="00704CB5"/>
    <w:rsid w:val="00733B3B"/>
    <w:rsid w:val="00753BEA"/>
    <w:rsid w:val="00754AF7"/>
    <w:rsid w:val="00774840"/>
    <w:rsid w:val="00794B7A"/>
    <w:rsid w:val="007A45ED"/>
    <w:rsid w:val="007B451A"/>
    <w:rsid w:val="00822B9C"/>
    <w:rsid w:val="00863BE1"/>
    <w:rsid w:val="00873C71"/>
    <w:rsid w:val="008824F3"/>
    <w:rsid w:val="008A2A76"/>
    <w:rsid w:val="008C57D5"/>
    <w:rsid w:val="008E59A1"/>
    <w:rsid w:val="008E7130"/>
    <w:rsid w:val="00917C09"/>
    <w:rsid w:val="00920380"/>
    <w:rsid w:val="00957D25"/>
    <w:rsid w:val="009601C3"/>
    <w:rsid w:val="00984CCD"/>
    <w:rsid w:val="0099712D"/>
    <w:rsid w:val="009B307D"/>
    <w:rsid w:val="009D4655"/>
    <w:rsid w:val="009E765C"/>
    <w:rsid w:val="009F5709"/>
    <w:rsid w:val="00A000D9"/>
    <w:rsid w:val="00A24CC9"/>
    <w:rsid w:val="00A42B03"/>
    <w:rsid w:val="00A45103"/>
    <w:rsid w:val="00A52951"/>
    <w:rsid w:val="00A53F62"/>
    <w:rsid w:val="00AB51D6"/>
    <w:rsid w:val="00AE1229"/>
    <w:rsid w:val="00AF3FC2"/>
    <w:rsid w:val="00B10B1D"/>
    <w:rsid w:val="00B2610A"/>
    <w:rsid w:val="00B3649A"/>
    <w:rsid w:val="00B63AED"/>
    <w:rsid w:val="00B714F3"/>
    <w:rsid w:val="00BA4BE7"/>
    <w:rsid w:val="00BC6279"/>
    <w:rsid w:val="00C00726"/>
    <w:rsid w:val="00C04884"/>
    <w:rsid w:val="00C101EA"/>
    <w:rsid w:val="00C20CB1"/>
    <w:rsid w:val="00C32FA1"/>
    <w:rsid w:val="00CD04D0"/>
    <w:rsid w:val="00CE595A"/>
    <w:rsid w:val="00D069D3"/>
    <w:rsid w:val="00D14B7A"/>
    <w:rsid w:val="00D338EC"/>
    <w:rsid w:val="00D67F4A"/>
    <w:rsid w:val="00D827DF"/>
    <w:rsid w:val="00D94F42"/>
    <w:rsid w:val="00DC680F"/>
    <w:rsid w:val="00DD01A8"/>
    <w:rsid w:val="00E46B5F"/>
    <w:rsid w:val="00E766D0"/>
    <w:rsid w:val="00EB4CF0"/>
    <w:rsid w:val="00EB524A"/>
    <w:rsid w:val="00ED288F"/>
    <w:rsid w:val="00F04DFA"/>
    <w:rsid w:val="00F30E8E"/>
    <w:rsid w:val="00FA215A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414D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E414D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4D001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B714F3"/>
    <w:pPr>
      <w:widowControl w:val="0"/>
      <w:shd w:val="clear" w:color="auto" w:fill="FFFFFF"/>
      <w:spacing w:before="240" w:after="0" w:line="216" w:lineRule="exact"/>
      <w:ind w:hanging="340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table" w:styleId="a4">
    <w:name w:val="Table Grid"/>
    <w:basedOn w:val="a1"/>
    <w:uiPriority w:val="59"/>
    <w:rsid w:val="00B7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D827DF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27D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05pt0pt">
    <w:name w:val="Основной текст + 10;5 pt;Интервал 0 pt"/>
    <w:basedOn w:val="a3"/>
    <w:rsid w:val="00D82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3"/>
    <w:rsid w:val="00D82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33B3B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3B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character" w:styleId="a5">
    <w:name w:val="Hyperlink"/>
    <w:basedOn w:val="a0"/>
    <w:uiPriority w:val="99"/>
    <w:unhideWhenUsed/>
    <w:rsid w:val="00733B3B"/>
    <w:rPr>
      <w:color w:val="0000FF" w:themeColor="hyperlink"/>
      <w:u w:val="single"/>
    </w:rPr>
  </w:style>
  <w:style w:type="character" w:customStyle="1" w:styleId="20pt">
    <w:name w:val="Основной текст (2) + Не полужирный;Интервал 0 pt"/>
    <w:basedOn w:val="20"/>
    <w:rsid w:val="0073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0E66EB"/>
    <w:pPr>
      <w:spacing w:after="0" w:line="240" w:lineRule="auto"/>
    </w:pPr>
  </w:style>
  <w:style w:type="paragraph" w:styleId="a7">
    <w:name w:val="Body Text"/>
    <w:basedOn w:val="a"/>
    <w:link w:val="10"/>
    <w:rsid w:val="00CD0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CD04D0"/>
  </w:style>
  <w:style w:type="character" w:customStyle="1" w:styleId="10">
    <w:name w:val="Основной текст Знак1"/>
    <w:link w:val="a7"/>
    <w:locked/>
    <w:rsid w:val="00CD04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A4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5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F6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5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3F62"/>
  </w:style>
  <w:style w:type="paragraph" w:styleId="ae">
    <w:name w:val="footer"/>
    <w:basedOn w:val="a"/>
    <w:link w:val="af"/>
    <w:uiPriority w:val="99"/>
    <w:unhideWhenUsed/>
    <w:rsid w:val="00A5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3F62"/>
  </w:style>
  <w:style w:type="character" w:customStyle="1" w:styleId="Garamond115pt0pt">
    <w:name w:val="Основной текст + Garamond;11;5 pt;Полужирный;Интервал 0 pt"/>
    <w:basedOn w:val="a3"/>
    <w:rsid w:val="005D69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0"/>
    <w:rsid w:val="005F4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A529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ru-RU"/>
    </w:rPr>
  </w:style>
  <w:style w:type="character" w:customStyle="1" w:styleId="75pt0pt">
    <w:name w:val="Основной текст + 7;5 pt;Интервал 0 pt"/>
    <w:basedOn w:val="a3"/>
    <w:rsid w:val="00A52951"/>
    <w:rPr>
      <w:rFonts w:ascii="Batang" w:eastAsia="Batang" w:hAnsi="Batang" w:cs="Batang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A52951"/>
    <w:rPr>
      <w:rFonts w:ascii="Batang" w:eastAsia="Batang" w:hAnsi="Batang" w:cs="Batang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A52951"/>
    <w:pPr>
      <w:ind w:left="720"/>
      <w:contextualSpacing/>
    </w:pPr>
  </w:style>
  <w:style w:type="paragraph" w:customStyle="1" w:styleId="3">
    <w:name w:val="Основной текст3"/>
    <w:basedOn w:val="a"/>
    <w:rsid w:val="009F5709"/>
    <w:pPr>
      <w:widowControl w:val="0"/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color w:val="000000"/>
      <w:spacing w:val="12"/>
      <w:lang w:eastAsia="ru-RU"/>
    </w:rPr>
  </w:style>
  <w:style w:type="character" w:styleId="af2">
    <w:name w:val="Strong"/>
    <w:basedOn w:val="a0"/>
    <w:uiPriority w:val="22"/>
    <w:qFormat/>
    <w:rsid w:val="009601C3"/>
    <w:rPr>
      <w:b/>
      <w:bCs/>
    </w:rPr>
  </w:style>
  <w:style w:type="character" w:customStyle="1" w:styleId="9pt0pt">
    <w:name w:val="Основной текст + 9 pt;Интервал 0 pt"/>
    <w:basedOn w:val="a3"/>
    <w:rsid w:val="00AF3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LucidaSansUnicode7pt0pt">
    <w:name w:val="Основной текст + Lucida Sans Unicode;7 pt;Интервал 0 pt"/>
    <w:basedOn w:val="a3"/>
    <w:rsid w:val="00AF3F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CourierNew6pt0pt">
    <w:name w:val="Основной текст + Courier New;6 pt;Интервал 0 pt"/>
    <w:basedOn w:val="a3"/>
    <w:rsid w:val="00AF3FC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3FC2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F3FC2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3FC2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60">
    <w:name w:val="Основной текст (6)"/>
    <w:basedOn w:val="a"/>
    <w:link w:val="6"/>
    <w:rsid w:val="00AF3FC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30">
    <w:name w:val="Основной текст (3)_"/>
    <w:basedOn w:val="a0"/>
    <w:rsid w:val="00C04884"/>
    <w:rPr>
      <w:rFonts w:ascii="Calibri" w:eastAsia="Calibri" w:hAnsi="Calibri" w:cs="Calibri"/>
      <w:b w:val="0"/>
      <w:bCs w:val="0"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31">
    <w:name w:val="Основной текст (3)"/>
    <w:basedOn w:val="30"/>
    <w:rsid w:val="00C0488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/>
    </w:rPr>
  </w:style>
  <w:style w:type="character" w:customStyle="1" w:styleId="30pt">
    <w:name w:val="Основной текст (3) + Не курсив;Интервал 0 pt"/>
    <w:basedOn w:val="30"/>
    <w:rsid w:val="00C0488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single"/>
      <w:lang w:val="ru-RU"/>
    </w:rPr>
  </w:style>
  <w:style w:type="character" w:customStyle="1" w:styleId="95pt0pt">
    <w:name w:val="Основной текст + 9;5 pt;Интервал 0 pt"/>
    <w:basedOn w:val="a3"/>
    <w:rsid w:val="00C048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414D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E414D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4D001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B714F3"/>
    <w:pPr>
      <w:widowControl w:val="0"/>
      <w:shd w:val="clear" w:color="auto" w:fill="FFFFFF"/>
      <w:spacing w:before="240" w:after="0" w:line="216" w:lineRule="exact"/>
      <w:ind w:hanging="340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table" w:styleId="a4">
    <w:name w:val="Table Grid"/>
    <w:basedOn w:val="a1"/>
    <w:uiPriority w:val="59"/>
    <w:rsid w:val="00B7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D827DF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27D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05pt0pt">
    <w:name w:val="Основной текст + 10;5 pt;Интервал 0 pt"/>
    <w:basedOn w:val="a3"/>
    <w:rsid w:val="00D82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3"/>
    <w:rsid w:val="00D82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33B3B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3B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character" w:styleId="a5">
    <w:name w:val="Hyperlink"/>
    <w:basedOn w:val="a0"/>
    <w:uiPriority w:val="99"/>
    <w:unhideWhenUsed/>
    <w:rsid w:val="00733B3B"/>
    <w:rPr>
      <w:color w:val="0000FF" w:themeColor="hyperlink"/>
      <w:u w:val="single"/>
    </w:rPr>
  </w:style>
  <w:style w:type="character" w:customStyle="1" w:styleId="20pt">
    <w:name w:val="Основной текст (2) + Не полужирный;Интервал 0 pt"/>
    <w:basedOn w:val="20"/>
    <w:rsid w:val="0073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0E66EB"/>
    <w:pPr>
      <w:spacing w:after="0" w:line="240" w:lineRule="auto"/>
    </w:pPr>
  </w:style>
  <w:style w:type="paragraph" w:styleId="a7">
    <w:name w:val="Body Text"/>
    <w:basedOn w:val="a"/>
    <w:link w:val="10"/>
    <w:rsid w:val="00CD0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CD04D0"/>
  </w:style>
  <w:style w:type="character" w:customStyle="1" w:styleId="10">
    <w:name w:val="Основной текст Знак1"/>
    <w:link w:val="a7"/>
    <w:locked/>
    <w:rsid w:val="00CD04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A4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5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F6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5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3F62"/>
  </w:style>
  <w:style w:type="paragraph" w:styleId="ae">
    <w:name w:val="footer"/>
    <w:basedOn w:val="a"/>
    <w:link w:val="af"/>
    <w:uiPriority w:val="99"/>
    <w:unhideWhenUsed/>
    <w:rsid w:val="00A5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3F62"/>
  </w:style>
  <w:style w:type="character" w:customStyle="1" w:styleId="Garamond115pt0pt">
    <w:name w:val="Основной текст + Garamond;11;5 pt;Полужирный;Интервал 0 pt"/>
    <w:basedOn w:val="a3"/>
    <w:rsid w:val="005D69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0"/>
    <w:rsid w:val="005F4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A529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ru-RU"/>
    </w:rPr>
  </w:style>
  <w:style w:type="character" w:customStyle="1" w:styleId="75pt0pt">
    <w:name w:val="Основной текст + 7;5 pt;Интервал 0 pt"/>
    <w:basedOn w:val="a3"/>
    <w:rsid w:val="00A52951"/>
    <w:rPr>
      <w:rFonts w:ascii="Batang" w:eastAsia="Batang" w:hAnsi="Batang" w:cs="Batang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A52951"/>
    <w:rPr>
      <w:rFonts w:ascii="Batang" w:eastAsia="Batang" w:hAnsi="Batang" w:cs="Batang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A52951"/>
    <w:pPr>
      <w:ind w:left="720"/>
      <w:contextualSpacing/>
    </w:pPr>
  </w:style>
  <w:style w:type="paragraph" w:customStyle="1" w:styleId="3">
    <w:name w:val="Основной текст3"/>
    <w:basedOn w:val="a"/>
    <w:rsid w:val="009F5709"/>
    <w:pPr>
      <w:widowControl w:val="0"/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color w:val="000000"/>
      <w:spacing w:val="12"/>
      <w:lang w:eastAsia="ru-RU"/>
    </w:rPr>
  </w:style>
  <w:style w:type="character" w:styleId="af2">
    <w:name w:val="Strong"/>
    <w:basedOn w:val="a0"/>
    <w:uiPriority w:val="22"/>
    <w:qFormat/>
    <w:rsid w:val="009601C3"/>
    <w:rPr>
      <w:b/>
      <w:bCs/>
    </w:rPr>
  </w:style>
  <w:style w:type="character" w:customStyle="1" w:styleId="9pt0pt">
    <w:name w:val="Основной текст + 9 pt;Интервал 0 pt"/>
    <w:basedOn w:val="a3"/>
    <w:rsid w:val="00AF3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LucidaSansUnicode7pt0pt">
    <w:name w:val="Основной текст + Lucida Sans Unicode;7 pt;Интервал 0 pt"/>
    <w:basedOn w:val="a3"/>
    <w:rsid w:val="00AF3F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CourierNew6pt0pt">
    <w:name w:val="Основной текст + Courier New;6 pt;Интервал 0 pt"/>
    <w:basedOn w:val="a3"/>
    <w:rsid w:val="00AF3FC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3FC2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F3FC2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3FC2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60">
    <w:name w:val="Основной текст (6)"/>
    <w:basedOn w:val="a"/>
    <w:link w:val="6"/>
    <w:rsid w:val="00AF3FC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30">
    <w:name w:val="Основной текст (3)_"/>
    <w:basedOn w:val="a0"/>
    <w:rsid w:val="00C04884"/>
    <w:rPr>
      <w:rFonts w:ascii="Calibri" w:eastAsia="Calibri" w:hAnsi="Calibri" w:cs="Calibri"/>
      <w:b w:val="0"/>
      <w:bCs w:val="0"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31">
    <w:name w:val="Основной текст (3)"/>
    <w:basedOn w:val="30"/>
    <w:rsid w:val="00C0488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/>
    </w:rPr>
  </w:style>
  <w:style w:type="character" w:customStyle="1" w:styleId="30pt">
    <w:name w:val="Основной текст (3) + Не курсив;Интервал 0 pt"/>
    <w:basedOn w:val="30"/>
    <w:rsid w:val="00C0488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single"/>
      <w:lang w:val="ru-RU"/>
    </w:rPr>
  </w:style>
  <w:style w:type="character" w:customStyle="1" w:styleId="95pt0pt">
    <w:name w:val="Основной текст + 9;5 pt;Интервал 0 pt"/>
    <w:basedOn w:val="a3"/>
    <w:rsid w:val="00C048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8043-0F41-459C-962A-E2A66A83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renat</cp:lastModifiedBy>
  <cp:revision>57</cp:revision>
  <cp:lastPrinted>2017-08-07T08:36:00Z</cp:lastPrinted>
  <dcterms:created xsi:type="dcterms:W3CDTF">2017-07-27T06:00:00Z</dcterms:created>
  <dcterms:modified xsi:type="dcterms:W3CDTF">2017-09-04T04:06:00Z</dcterms:modified>
</cp:coreProperties>
</file>