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59" w:rsidRPr="00A25459" w:rsidRDefault="00A25459" w:rsidP="00A25459">
      <w:pPr>
        <w:jc w:val="center"/>
      </w:pPr>
      <w:r w:rsidRPr="00A25459">
        <w:rPr>
          <w:noProof/>
        </w:rPr>
        <w:drawing>
          <wp:inline distT="0" distB="0" distL="0" distR="0" wp14:anchorId="2C912F6C" wp14:editId="58D5150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59" w:rsidRPr="00A25459" w:rsidRDefault="00A25459" w:rsidP="00A25459">
      <w:pPr>
        <w:jc w:val="center"/>
        <w:rPr>
          <w:b/>
          <w:w w:val="150"/>
          <w:sz w:val="20"/>
          <w:szCs w:val="20"/>
        </w:rPr>
      </w:pPr>
      <w:r w:rsidRPr="00A2545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25459" w:rsidRPr="00A25459" w:rsidRDefault="00A25459" w:rsidP="00A25459">
      <w:pPr>
        <w:jc w:val="center"/>
        <w:rPr>
          <w:b/>
          <w:w w:val="160"/>
          <w:sz w:val="36"/>
          <w:szCs w:val="20"/>
        </w:rPr>
      </w:pPr>
      <w:r w:rsidRPr="00A25459">
        <w:rPr>
          <w:b/>
          <w:w w:val="160"/>
          <w:sz w:val="36"/>
          <w:szCs w:val="20"/>
        </w:rPr>
        <w:t>ПОСТАНОВЛЕНИЕ</w:t>
      </w:r>
    </w:p>
    <w:p w:rsidR="00A25459" w:rsidRPr="00A25459" w:rsidRDefault="00A25459" w:rsidP="00A25459">
      <w:pPr>
        <w:jc w:val="center"/>
        <w:rPr>
          <w:b/>
          <w:w w:val="160"/>
          <w:sz w:val="6"/>
          <w:szCs w:val="6"/>
        </w:rPr>
      </w:pPr>
    </w:p>
    <w:p w:rsidR="00A25459" w:rsidRPr="00A25459" w:rsidRDefault="00A25459" w:rsidP="00A25459">
      <w:pPr>
        <w:jc w:val="center"/>
        <w:rPr>
          <w:b/>
          <w:w w:val="160"/>
          <w:sz w:val="6"/>
          <w:szCs w:val="6"/>
        </w:rPr>
      </w:pPr>
    </w:p>
    <w:p w:rsidR="00A25459" w:rsidRPr="00A25459" w:rsidRDefault="00A25459" w:rsidP="00A2545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25459" w:rsidRPr="00A25459" w:rsidTr="00A2545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459" w:rsidRPr="00A25459" w:rsidRDefault="00A25459" w:rsidP="00A2545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3322" w:type="dxa"/>
            <w:vAlign w:val="bottom"/>
            <w:hideMark/>
          </w:tcPr>
          <w:p w:rsidR="00A25459" w:rsidRPr="00A25459" w:rsidRDefault="00A25459" w:rsidP="00A2545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2545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459" w:rsidRPr="00A25459" w:rsidRDefault="00A25459" w:rsidP="00A2545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  <w:bookmarkStart w:id="0" w:name="_GoBack"/>
            <w:bookmarkEnd w:id="0"/>
          </w:p>
        </w:tc>
      </w:tr>
    </w:tbl>
    <w:p w:rsidR="00A25459" w:rsidRPr="00A25459" w:rsidRDefault="00A25459" w:rsidP="00A2545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25459" w:rsidRPr="00A25459" w:rsidRDefault="00A25459" w:rsidP="00A2545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25459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4F1755" w:rsidRPr="00C04E53" w:rsidTr="00215414">
        <w:tc>
          <w:tcPr>
            <w:tcW w:w="5920" w:type="dxa"/>
            <w:shd w:val="clear" w:color="auto" w:fill="auto"/>
            <w:hideMark/>
          </w:tcPr>
          <w:p w:rsidR="004F1755" w:rsidRPr="00C04E53" w:rsidRDefault="003B6176" w:rsidP="000B4871">
            <w:pPr>
              <w:jc w:val="both"/>
              <w:rPr>
                <w:sz w:val="28"/>
                <w:szCs w:val="28"/>
              </w:rPr>
            </w:pPr>
            <w:r w:rsidRPr="003B6176">
              <w:rPr>
                <w:sz w:val="28"/>
                <w:szCs w:val="28"/>
              </w:rPr>
              <w:t xml:space="preserve">О внесении изменений в </w:t>
            </w:r>
            <w:r w:rsidR="000B4871">
              <w:rPr>
                <w:sz w:val="28"/>
                <w:szCs w:val="28"/>
              </w:rPr>
              <w:t>п</w:t>
            </w:r>
            <w:r w:rsidRPr="003B6176">
              <w:rPr>
                <w:sz w:val="28"/>
                <w:szCs w:val="28"/>
              </w:rPr>
              <w:t>остановление Администрации городск</w:t>
            </w:r>
            <w:r w:rsidR="00215414">
              <w:rPr>
                <w:sz w:val="28"/>
                <w:szCs w:val="28"/>
              </w:rPr>
              <w:t xml:space="preserve">ого округа Первоуральск </w:t>
            </w:r>
            <w:r w:rsidRPr="003B6176">
              <w:rPr>
                <w:sz w:val="28"/>
                <w:szCs w:val="28"/>
              </w:rPr>
              <w:t xml:space="preserve">от 11 февраля 2016  года № 289          «Об утверждении Положений об оплате труда работников муниципальных бюджетных и казенных </w:t>
            </w:r>
            <w:r w:rsidR="000B4871">
              <w:rPr>
                <w:sz w:val="28"/>
                <w:szCs w:val="28"/>
              </w:rPr>
              <w:t xml:space="preserve">учреждений, подведомственных </w:t>
            </w:r>
            <w:r w:rsidR="00215414">
              <w:rPr>
                <w:sz w:val="28"/>
                <w:szCs w:val="28"/>
              </w:rPr>
              <w:t xml:space="preserve">Администрации </w:t>
            </w:r>
            <w:r w:rsidRPr="003B6176">
              <w:rPr>
                <w:sz w:val="28"/>
                <w:szCs w:val="28"/>
              </w:rPr>
              <w:t>городского округа Первоуральск, Управлению жилищно-коммунального хозяйства и строительства городского округа Первоуральск»</w:t>
            </w:r>
          </w:p>
        </w:tc>
      </w:tr>
    </w:tbl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9913E5" w:rsidRPr="00944670" w:rsidRDefault="003B6176" w:rsidP="002B1615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9C4FFF">
              <w:rPr>
                <w:color w:val="000000"/>
                <w:sz w:val="28"/>
                <w:szCs w:val="28"/>
              </w:rPr>
              <w:t xml:space="preserve">Руководствуясь Уставом городского округа Первоуральск, </w:t>
            </w:r>
            <w:r w:rsidR="009913E5" w:rsidRPr="00944670">
              <w:rPr>
                <w:sz w:val="28"/>
                <w:szCs w:val="28"/>
              </w:rPr>
              <w:t>Администрация городского округа Первоуральск</w:t>
            </w: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3B6176" w:rsidRPr="009C4FFF" w:rsidRDefault="003B6176" w:rsidP="003B617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C4FFF">
              <w:rPr>
                <w:color w:val="000000"/>
                <w:sz w:val="28"/>
                <w:szCs w:val="28"/>
              </w:rPr>
              <w:t>1.</w:t>
            </w:r>
            <w:r w:rsidRPr="009C4FFF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Изложить в новой редакции приложение</w:t>
            </w:r>
            <w:r w:rsidRPr="009C4FFF">
              <w:rPr>
                <w:color w:val="000000"/>
                <w:sz w:val="28"/>
                <w:szCs w:val="28"/>
              </w:rPr>
              <w:t xml:space="preserve"> 10 </w:t>
            </w:r>
            <w:r>
              <w:rPr>
                <w:color w:val="000000"/>
                <w:sz w:val="28"/>
                <w:szCs w:val="28"/>
              </w:rPr>
              <w:t xml:space="preserve">к </w:t>
            </w:r>
            <w:r w:rsidR="000B4871">
              <w:rPr>
                <w:color w:val="000000"/>
                <w:sz w:val="28"/>
                <w:szCs w:val="28"/>
              </w:rPr>
              <w:t>п</w:t>
            </w:r>
            <w:r w:rsidRPr="009C4FFF">
              <w:rPr>
                <w:color w:val="000000"/>
                <w:sz w:val="28"/>
                <w:szCs w:val="28"/>
              </w:rPr>
              <w:t>остановлени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C4FFF">
              <w:rPr>
                <w:color w:val="000000"/>
                <w:sz w:val="28"/>
                <w:szCs w:val="28"/>
              </w:rPr>
              <w:t xml:space="preserve"> Администрации городского округа Первоуральск от 11 февраля 2016  года № 289 «Об утверждении Положений об оплате труда работников муниципальных бюджетных и казенных учреждений, подведомственных Администрации городского округа Первоуральск, Управлению жилищно-коммунального хозяйства и строительства городского округа Первоуральск</w:t>
            </w:r>
            <w:proofErr w:type="gramStart"/>
            <w:r w:rsidRPr="009C4FFF">
              <w:rPr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color w:val="000000"/>
                <w:sz w:val="28"/>
                <w:szCs w:val="28"/>
              </w:rPr>
              <w:t>прилагается</w:t>
            </w:r>
            <w:r w:rsidRPr="009C4FFF">
              <w:rPr>
                <w:color w:val="000000"/>
                <w:sz w:val="28"/>
                <w:szCs w:val="28"/>
              </w:rPr>
              <w:t>).</w:t>
            </w:r>
          </w:p>
          <w:p w:rsidR="00DF0FBA" w:rsidRPr="00DF0FBA" w:rsidRDefault="000B4871" w:rsidP="003B6176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ab/>
              <w:t>Действие настоящего п</w:t>
            </w:r>
            <w:r w:rsidR="003B6176" w:rsidRPr="009C4FFF">
              <w:rPr>
                <w:color w:val="000000"/>
                <w:sz w:val="28"/>
                <w:szCs w:val="28"/>
              </w:rPr>
              <w:t>остановления распространяется на правоотношения, возникшие с «01» ноября 2018 года.</w:t>
            </w:r>
          </w:p>
        </w:tc>
      </w:tr>
    </w:tbl>
    <w:p w:rsidR="00AC46A9" w:rsidRPr="00FD4095" w:rsidRDefault="000B4871" w:rsidP="00AC4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AC46A9" w:rsidRPr="00FD4095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 городского округа Первоуральск</w:t>
      </w:r>
    </w:p>
    <w:p w:rsidR="00AC46A9" w:rsidRPr="00FD4095" w:rsidRDefault="00AC46A9" w:rsidP="00AC46A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FD4095">
        <w:rPr>
          <w:sz w:val="28"/>
          <w:szCs w:val="28"/>
        </w:rPr>
        <w:t>4.</w:t>
      </w:r>
      <w:r w:rsidRPr="00FD4095">
        <w:rPr>
          <w:sz w:val="28"/>
          <w:szCs w:val="28"/>
        </w:rPr>
        <w:tab/>
      </w:r>
      <w:proofErr w:type="gramStart"/>
      <w:r w:rsidRPr="00FD4095">
        <w:rPr>
          <w:sz w:val="28"/>
          <w:szCs w:val="28"/>
        </w:rPr>
        <w:t>Контроль за</w:t>
      </w:r>
      <w:proofErr w:type="gramEnd"/>
      <w:r w:rsidRPr="00FD40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финансово-экономической политике.</w:t>
      </w:r>
    </w:p>
    <w:p w:rsidR="00AC46A9" w:rsidRPr="005F17A2" w:rsidRDefault="00AC46A9" w:rsidP="00AC46A9">
      <w:pPr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3B6176" w:rsidRDefault="003B6176" w:rsidP="00944670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70090D" w:rsidRPr="00944670" w:rsidRDefault="003B6176" w:rsidP="00944670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C4FFF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C4FFF">
              <w:rPr>
                <w:color w:val="000000"/>
                <w:sz w:val="28"/>
                <w:szCs w:val="28"/>
              </w:rPr>
              <w:t>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A25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8" w:right="926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CE" w:rsidRDefault="00853ACE">
      <w:r>
        <w:separator/>
      </w:r>
    </w:p>
  </w:endnote>
  <w:endnote w:type="continuationSeparator" w:id="0">
    <w:p w:rsidR="00853ACE" w:rsidRDefault="0085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0361B6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CE" w:rsidRDefault="00853ACE">
      <w:r>
        <w:separator/>
      </w:r>
    </w:p>
  </w:footnote>
  <w:footnote w:type="continuationSeparator" w:id="0">
    <w:p w:rsidR="00853ACE" w:rsidRDefault="0085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0361B6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0361B6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5459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361B6"/>
    <w:rsid w:val="00042344"/>
    <w:rsid w:val="00060F1C"/>
    <w:rsid w:val="00080920"/>
    <w:rsid w:val="000B460F"/>
    <w:rsid w:val="000B4871"/>
    <w:rsid w:val="000C2682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15414"/>
    <w:rsid w:val="00240A4A"/>
    <w:rsid w:val="00250E2B"/>
    <w:rsid w:val="002618BD"/>
    <w:rsid w:val="00281C23"/>
    <w:rsid w:val="002B1615"/>
    <w:rsid w:val="002F09E1"/>
    <w:rsid w:val="0031020B"/>
    <w:rsid w:val="00314ED8"/>
    <w:rsid w:val="003849C2"/>
    <w:rsid w:val="00395E08"/>
    <w:rsid w:val="003B23F1"/>
    <w:rsid w:val="003B6176"/>
    <w:rsid w:val="003E19BC"/>
    <w:rsid w:val="003E57D7"/>
    <w:rsid w:val="003E6DD1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20684"/>
    <w:rsid w:val="00746E6D"/>
    <w:rsid w:val="00767E70"/>
    <w:rsid w:val="007B0B59"/>
    <w:rsid w:val="007B2F92"/>
    <w:rsid w:val="007C408C"/>
    <w:rsid w:val="00853ACE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52A6B"/>
    <w:rsid w:val="009660F5"/>
    <w:rsid w:val="0096652D"/>
    <w:rsid w:val="009913E5"/>
    <w:rsid w:val="00992359"/>
    <w:rsid w:val="009A08B3"/>
    <w:rsid w:val="009C0DAF"/>
    <w:rsid w:val="009C790F"/>
    <w:rsid w:val="009F42B8"/>
    <w:rsid w:val="00A25459"/>
    <w:rsid w:val="00A35CF2"/>
    <w:rsid w:val="00A45A5C"/>
    <w:rsid w:val="00A46BCF"/>
    <w:rsid w:val="00A67183"/>
    <w:rsid w:val="00AC46A9"/>
    <w:rsid w:val="00B02198"/>
    <w:rsid w:val="00B21037"/>
    <w:rsid w:val="00BA3AFD"/>
    <w:rsid w:val="00BC5FE6"/>
    <w:rsid w:val="00C04E53"/>
    <w:rsid w:val="00C7171E"/>
    <w:rsid w:val="00C8369E"/>
    <w:rsid w:val="00CA3774"/>
    <w:rsid w:val="00CF28DA"/>
    <w:rsid w:val="00CF6D67"/>
    <w:rsid w:val="00D35B74"/>
    <w:rsid w:val="00D3692F"/>
    <w:rsid w:val="00D62C94"/>
    <w:rsid w:val="00D945B8"/>
    <w:rsid w:val="00DA2AE4"/>
    <w:rsid w:val="00DA7C7F"/>
    <w:rsid w:val="00DC45CB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  <w:rsid w:val="00F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25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2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2018-09-06T04:50:00Z</cp:lastPrinted>
  <dcterms:created xsi:type="dcterms:W3CDTF">2018-11-14T11:55:00Z</dcterms:created>
  <dcterms:modified xsi:type="dcterms:W3CDTF">2018-12-04T06:34:00Z</dcterms:modified>
</cp:coreProperties>
</file>